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39" w:rsidRPr="00162A4D" w:rsidRDefault="00442F39" w:rsidP="00442F39">
      <w:pPr>
        <w:jc w:val="center"/>
        <w:rPr>
          <w:rFonts w:ascii="Times New Roman" w:hAnsi="Times New Roman" w:cs="Times New Roman"/>
          <w:bCs/>
        </w:rPr>
      </w:pPr>
      <w:r w:rsidRPr="00162A4D">
        <w:rPr>
          <w:rFonts w:ascii="Times New Roman" w:hAnsi="Times New Roman" w:cs="Times New Roman"/>
          <w:bCs/>
        </w:rPr>
        <w:t>Муниципальное бюджетное учреждение дополнительного образования                                                                                                  «Краснояружский Центр дополнительного образования»</w:t>
      </w:r>
    </w:p>
    <w:p w:rsidR="00442F39" w:rsidRPr="00A11482" w:rsidRDefault="00442F39" w:rsidP="00442F39">
      <w:pPr>
        <w:jc w:val="center"/>
        <w:rPr>
          <w:rFonts w:ascii="Times New Roman" w:hAnsi="Times New Roman"/>
          <w:bCs/>
        </w:rPr>
      </w:pPr>
    </w:p>
    <w:tbl>
      <w:tblPr>
        <w:tblW w:w="9952" w:type="dxa"/>
        <w:tblInd w:w="-106" w:type="dxa"/>
        <w:tblLook w:val="00A0" w:firstRow="1" w:lastRow="0" w:firstColumn="1" w:lastColumn="0" w:noHBand="0" w:noVBand="0"/>
      </w:tblPr>
      <w:tblGrid>
        <w:gridCol w:w="9678"/>
        <w:gridCol w:w="274"/>
      </w:tblGrid>
      <w:tr w:rsidR="00442F39" w:rsidRPr="00A11482" w:rsidTr="00C22B4B">
        <w:trPr>
          <w:trHeight w:val="303"/>
        </w:trPr>
        <w:tc>
          <w:tcPr>
            <w:tcW w:w="4942" w:type="dxa"/>
          </w:tcPr>
          <w:tbl>
            <w:tblPr>
              <w:tblW w:w="9462" w:type="dxa"/>
              <w:tblLook w:val="00A0" w:firstRow="1" w:lastRow="0" w:firstColumn="1" w:lastColumn="0" w:noHBand="0" w:noVBand="0"/>
            </w:tblPr>
            <w:tblGrid>
              <w:gridCol w:w="4501"/>
              <w:gridCol w:w="4961"/>
            </w:tblGrid>
            <w:tr w:rsidR="00442F39" w:rsidRPr="00A11482" w:rsidTr="00C22B4B">
              <w:trPr>
                <w:trHeight w:val="303"/>
              </w:trPr>
              <w:tc>
                <w:tcPr>
                  <w:tcW w:w="4501" w:type="dxa"/>
                </w:tcPr>
                <w:p w:rsidR="00442F39" w:rsidRPr="00A11482" w:rsidRDefault="00442F39" w:rsidP="00C22B4B">
                  <w:pPr>
                    <w:pStyle w:val="ac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A11482">
                    <w:rPr>
                      <w:rFonts w:ascii="Times New Roman" w:hAnsi="Times New Roman"/>
                      <w:sz w:val="24"/>
                      <w:szCs w:val="24"/>
                    </w:rPr>
                    <w:t>ПРИНЯТО</w:t>
                  </w:r>
                </w:p>
                <w:p w:rsidR="00442F39" w:rsidRPr="00A11482" w:rsidRDefault="00442F39" w:rsidP="00C22B4B">
                  <w:pPr>
                    <w:pStyle w:val="ac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1482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442F39" w:rsidRPr="00A11482" w:rsidRDefault="00442F39" w:rsidP="00C22B4B">
                  <w:pPr>
                    <w:pStyle w:val="ac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148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№1 от «29» августа 2019 г. </w:t>
                  </w:r>
                </w:p>
                <w:p w:rsidR="00442F39" w:rsidRPr="00A11482" w:rsidRDefault="00442F39" w:rsidP="00C22B4B">
                  <w:pPr>
                    <w:pStyle w:val="ac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442F39" w:rsidRPr="00A11482" w:rsidRDefault="00442F39" w:rsidP="00C22B4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 w:rsidRPr="00A11482">
                    <w:rPr>
                      <w:rFonts w:ascii="Times New Roman" w:hAnsi="Times New Roman" w:cs="Times New Roman"/>
                      <w:bCs/>
                    </w:rPr>
                    <w:t>УТВЕРЖДЕНО</w:t>
                  </w:r>
                </w:p>
                <w:p w:rsidR="00442F39" w:rsidRPr="00A11482" w:rsidRDefault="00442F39" w:rsidP="00C22B4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A11482">
                    <w:rPr>
                      <w:rFonts w:ascii="Times New Roman" w:hAnsi="Times New Roman" w:cs="Times New Roman"/>
                    </w:rPr>
                    <w:t xml:space="preserve">Приказ №112 от «30» августа 2019 г. </w:t>
                  </w:r>
                </w:p>
                <w:p w:rsidR="00442F39" w:rsidRPr="00A11482" w:rsidRDefault="00442F39" w:rsidP="00C22B4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</w:rPr>
                  </w:pPr>
                  <w:r w:rsidRPr="00A1148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442F39" w:rsidRPr="00A11482" w:rsidRDefault="00442F39" w:rsidP="00C22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0" w:type="dxa"/>
          </w:tcPr>
          <w:p w:rsidR="00442F39" w:rsidRPr="00A11482" w:rsidRDefault="00442F39" w:rsidP="00C22B4B">
            <w:pPr>
              <w:rPr>
                <w:rFonts w:ascii="Times New Roman" w:hAnsi="Times New Roman" w:cs="Times New Roman"/>
              </w:rPr>
            </w:pPr>
          </w:p>
        </w:tc>
      </w:tr>
    </w:tbl>
    <w:p w:rsidR="006479C2" w:rsidRDefault="006479C2" w:rsidP="006479C2">
      <w:pPr>
        <w:jc w:val="right"/>
        <w:rPr>
          <w:rFonts w:ascii="Times New Roman" w:hAnsi="Times New Roman"/>
          <w:b/>
        </w:rPr>
      </w:pPr>
    </w:p>
    <w:p w:rsidR="005630F7" w:rsidRPr="008445FA" w:rsidRDefault="005630F7" w:rsidP="006479C2">
      <w:pPr>
        <w:jc w:val="right"/>
        <w:rPr>
          <w:rFonts w:ascii="Times New Roman" w:hAnsi="Times New Roman"/>
          <w:b/>
        </w:rPr>
      </w:pPr>
    </w:p>
    <w:p w:rsidR="001E108D" w:rsidRPr="001E108D" w:rsidRDefault="001E108D" w:rsidP="001E108D">
      <w:pPr>
        <w:pStyle w:val="ac"/>
        <w:jc w:val="center"/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</w:pPr>
      <w:r w:rsidRPr="001E108D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1E108D" w:rsidRPr="00507C29" w:rsidRDefault="001E108D" w:rsidP="00507C29">
      <w:pPr>
        <w:pStyle w:val="80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 w:rsidRPr="00507C29">
        <w:rPr>
          <w:sz w:val="28"/>
          <w:szCs w:val="28"/>
        </w:rPr>
        <w:t xml:space="preserve">о нормах профессиональной </w:t>
      </w:r>
      <w:r w:rsidR="001A511C">
        <w:rPr>
          <w:sz w:val="28"/>
          <w:szCs w:val="28"/>
        </w:rPr>
        <w:t>этики педагогических работников</w:t>
      </w:r>
    </w:p>
    <w:p w:rsidR="003A0E6B" w:rsidRPr="00507C29" w:rsidRDefault="003A0E6B" w:rsidP="00507C29">
      <w:pPr>
        <w:pStyle w:val="80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461E94" w:rsidRPr="00507C29" w:rsidRDefault="00B73157" w:rsidP="00507C29">
      <w:pPr>
        <w:pStyle w:val="21"/>
        <w:numPr>
          <w:ilvl w:val="0"/>
          <w:numId w:val="3"/>
        </w:numPr>
        <w:shd w:val="clear" w:color="auto" w:fill="auto"/>
        <w:tabs>
          <w:tab w:val="left" w:pos="426"/>
          <w:tab w:val="left" w:pos="851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07C29">
        <w:rPr>
          <w:b/>
          <w:sz w:val="28"/>
          <w:szCs w:val="28"/>
        </w:rPr>
        <w:t>Общие положения</w:t>
      </w:r>
      <w:r w:rsidR="003A0E6B" w:rsidRPr="00507C29">
        <w:rPr>
          <w:b/>
          <w:sz w:val="28"/>
          <w:szCs w:val="28"/>
        </w:rPr>
        <w:t>.</w:t>
      </w:r>
    </w:p>
    <w:p w:rsidR="00A002F4" w:rsidRPr="00FF5939" w:rsidRDefault="00A002F4" w:rsidP="00507C29">
      <w:pPr>
        <w:pStyle w:val="21"/>
        <w:shd w:val="clear" w:color="auto" w:fill="auto"/>
        <w:tabs>
          <w:tab w:val="left" w:pos="426"/>
        </w:tabs>
        <w:spacing w:before="0" w:after="0" w:line="240" w:lineRule="auto"/>
        <w:ind w:firstLine="567"/>
        <w:rPr>
          <w:sz w:val="16"/>
          <w:szCs w:val="16"/>
        </w:rPr>
      </w:pPr>
    </w:p>
    <w:p w:rsidR="00461E94" w:rsidRPr="00507C29" w:rsidRDefault="00A002F4" w:rsidP="00507C29">
      <w:pPr>
        <w:pStyle w:val="21"/>
        <w:numPr>
          <w:ilvl w:val="1"/>
          <w:numId w:val="4"/>
        </w:numPr>
        <w:shd w:val="clear" w:color="auto" w:fill="auto"/>
        <w:tabs>
          <w:tab w:val="left" w:pos="426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07C29">
        <w:rPr>
          <w:sz w:val="28"/>
          <w:szCs w:val="28"/>
        </w:rPr>
        <w:t>П</w:t>
      </w:r>
      <w:r w:rsidR="00B73157" w:rsidRPr="00507C29">
        <w:rPr>
          <w:sz w:val="28"/>
          <w:szCs w:val="28"/>
        </w:rPr>
        <w:t>оложение о нормах профессиональной этики педагогических работников (далее - Положение) разработано на основании положений Конституции Российской Федерации, Трудового кодекса Российской Федерации, Федерального закона от 29 декабря 2012 г. № 273-ФЗ «Об образовании в Российской Федерации» и Федерального закона от 29 декабря 2010 г. №436-Ф3 «О защите детей от информации, причиняющей вред их здоровью и развитию».</w:t>
      </w:r>
      <w:proofErr w:type="gramEnd"/>
    </w:p>
    <w:p w:rsidR="00A002F4" w:rsidRPr="00507C29" w:rsidRDefault="00A002F4" w:rsidP="00507C29">
      <w:pPr>
        <w:pStyle w:val="21"/>
        <w:shd w:val="clear" w:color="auto" w:fill="auto"/>
        <w:tabs>
          <w:tab w:val="left" w:pos="426"/>
        </w:tabs>
        <w:spacing w:before="0" w:after="0" w:line="240" w:lineRule="auto"/>
        <w:ind w:firstLine="567"/>
        <w:rPr>
          <w:sz w:val="28"/>
          <w:szCs w:val="28"/>
        </w:rPr>
      </w:pPr>
    </w:p>
    <w:p w:rsidR="00461E94" w:rsidRPr="00507C29" w:rsidRDefault="00B73157" w:rsidP="00507C29">
      <w:pPr>
        <w:pStyle w:val="21"/>
        <w:numPr>
          <w:ilvl w:val="1"/>
          <w:numId w:val="4"/>
        </w:numPr>
        <w:shd w:val="clear" w:color="auto" w:fill="auto"/>
        <w:tabs>
          <w:tab w:val="left" w:pos="426"/>
          <w:tab w:val="left" w:pos="1091"/>
        </w:tabs>
        <w:spacing w:before="0" w:after="0" w:line="240" w:lineRule="auto"/>
        <w:ind w:left="0" w:firstLine="567"/>
        <w:rPr>
          <w:sz w:val="28"/>
          <w:szCs w:val="28"/>
        </w:rPr>
      </w:pPr>
      <w:r w:rsidRPr="00507C29">
        <w:rPr>
          <w:sz w:val="28"/>
          <w:szCs w:val="28"/>
        </w:rPr>
        <w:t>Настоящее Положение содержит нормы профессиональной этики педагогических работников, которыми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A002F4" w:rsidRPr="00507C29" w:rsidRDefault="00A002F4" w:rsidP="00507C29">
      <w:pPr>
        <w:pStyle w:val="ad"/>
        <w:ind w:left="0" w:firstLine="567"/>
        <w:rPr>
          <w:sz w:val="28"/>
          <w:szCs w:val="28"/>
        </w:rPr>
      </w:pPr>
    </w:p>
    <w:p w:rsidR="00461E94" w:rsidRDefault="00B73157" w:rsidP="00507C29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507C29">
        <w:rPr>
          <w:b/>
          <w:sz w:val="28"/>
          <w:szCs w:val="28"/>
        </w:rPr>
        <w:t>Нормы профессиональной этики педагогических работников</w:t>
      </w:r>
      <w:r w:rsidR="00A002F4" w:rsidRPr="00507C29">
        <w:rPr>
          <w:b/>
          <w:sz w:val="28"/>
          <w:szCs w:val="28"/>
        </w:rPr>
        <w:t>.</w:t>
      </w:r>
    </w:p>
    <w:p w:rsidR="00FF5939" w:rsidRPr="00FF5939" w:rsidRDefault="00FF5939" w:rsidP="00FF5939">
      <w:pPr>
        <w:pStyle w:val="21"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567"/>
        <w:rPr>
          <w:b/>
          <w:sz w:val="16"/>
          <w:szCs w:val="16"/>
        </w:rPr>
      </w:pPr>
    </w:p>
    <w:p w:rsidR="00461E94" w:rsidRPr="00507C29" w:rsidRDefault="00A002F4" w:rsidP="00507C29">
      <w:pPr>
        <w:pStyle w:val="21"/>
        <w:numPr>
          <w:ilvl w:val="1"/>
          <w:numId w:val="4"/>
        </w:numPr>
        <w:shd w:val="clear" w:color="auto" w:fill="auto"/>
        <w:tabs>
          <w:tab w:val="left" w:pos="284"/>
          <w:tab w:val="left" w:pos="1253"/>
        </w:tabs>
        <w:spacing w:before="0" w:after="0" w:line="240" w:lineRule="auto"/>
        <w:ind w:left="0" w:firstLine="567"/>
        <w:rPr>
          <w:sz w:val="28"/>
          <w:szCs w:val="28"/>
        </w:rPr>
      </w:pPr>
      <w:r w:rsidRPr="00507C29">
        <w:rPr>
          <w:sz w:val="28"/>
          <w:szCs w:val="28"/>
        </w:rPr>
        <w:t xml:space="preserve"> </w:t>
      </w:r>
      <w:r w:rsidR="00B73157" w:rsidRPr="00507C29">
        <w:rPr>
          <w:sz w:val="28"/>
          <w:szCs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461E94" w:rsidRPr="00507C29" w:rsidRDefault="00B73157" w:rsidP="00507C29">
      <w:pPr>
        <w:pStyle w:val="21"/>
        <w:shd w:val="clear" w:color="auto" w:fill="auto"/>
        <w:tabs>
          <w:tab w:val="left" w:pos="284"/>
          <w:tab w:val="left" w:pos="1091"/>
        </w:tabs>
        <w:spacing w:before="0" w:after="0" w:line="240" w:lineRule="auto"/>
        <w:ind w:firstLine="567"/>
        <w:rPr>
          <w:sz w:val="28"/>
          <w:szCs w:val="28"/>
        </w:rPr>
      </w:pPr>
      <w:r w:rsidRPr="00507C29">
        <w:rPr>
          <w:sz w:val="28"/>
          <w:szCs w:val="28"/>
        </w:rPr>
        <w:t>а)</w:t>
      </w:r>
      <w:r w:rsidRPr="00507C29">
        <w:rPr>
          <w:sz w:val="28"/>
          <w:szCs w:val="28"/>
        </w:rPr>
        <w:tab/>
        <w:t>уважать честь и достоинство обучающихся и других участников образовательных отношений;</w:t>
      </w:r>
    </w:p>
    <w:p w:rsidR="00A002F4" w:rsidRPr="00507C29" w:rsidRDefault="00B73157" w:rsidP="00507C29">
      <w:pPr>
        <w:pStyle w:val="21"/>
        <w:shd w:val="clear" w:color="auto" w:fill="auto"/>
        <w:tabs>
          <w:tab w:val="left" w:pos="284"/>
          <w:tab w:val="left" w:pos="1091"/>
        </w:tabs>
        <w:spacing w:before="0" w:after="0" w:line="240" w:lineRule="auto"/>
        <w:ind w:firstLine="567"/>
        <w:rPr>
          <w:sz w:val="28"/>
          <w:szCs w:val="28"/>
        </w:rPr>
      </w:pPr>
      <w:r w:rsidRPr="00507C29">
        <w:rPr>
          <w:sz w:val="28"/>
          <w:szCs w:val="28"/>
        </w:rPr>
        <w:t>б)</w:t>
      </w:r>
      <w:r w:rsidRPr="00507C29">
        <w:rPr>
          <w:sz w:val="28"/>
          <w:szCs w:val="28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 w:rsidR="00A002F4" w:rsidRPr="00507C29">
        <w:rPr>
          <w:sz w:val="28"/>
          <w:szCs w:val="28"/>
        </w:rPr>
        <w:t xml:space="preserve"> </w:t>
      </w:r>
    </w:p>
    <w:p w:rsidR="00461E94" w:rsidRPr="00507C29" w:rsidRDefault="00B73157" w:rsidP="00507C29">
      <w:pPr>
        <w:pStyle w:val="21"/>
        <w:shd w:val="clear" w:color="auto" w:fill="auto"/>
        <w:tabs>
          <w:tab w:val="left" w:pos="284"/>
          <w:tab w:val="left" w:pos="1091"/>
        </w:tabs>
        <w:spacing w:before="0" w:after="0" w:line="240" w:lineRule="auto"/>
        <w:ind w:firstLine="567"/>
        <w:rPr>
          <w:sz w:val="28"/>
          <w:szCs w:val="28"/>
        </w:rPr>
      </w:pPr>
      <w:r w:rsidRPr="00507C29">
        <w:rPr>
          <w:sz w:val="28"/>
          <w:szCs w:val="28"/>
        </w:rPr>
        <w:t>в)</w:t>
      </w:r>
      <w:r w:rsidRPr="00507C29">
        <w:rPr>
          <w:sz w:val="28"/>
          <w:szCs w:val="28"/>
        </w:rPr>
        <w:tab/>
        <w:t>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461E94" w:rsidRPr="00507C29" w:rsidRDefault="00B73157" w:rsidP="00507C29">
      <w:pPr>
        <w:pStyle w:val="21"/>
        <w:shd w:val="clear" w:color="auto" w:fill="auto"/>
        <w:tabs>
          <w:tab w:val="left" w:pos="1010"/>
        </w:tabs>
        <w:spacing w:before="0" w:after="0" w:line="240" w:lineRule="auto"/>
        <w:ind w:firstLine="567"/>
        <w:rPr>
          <w:sz w:val="28"/>
          <w:szCs w:val="28"/>
        </w:rPr>
      </w:pPr>
      <w:r w:rsidRPr="00507C29">
        <w:rPr>
          <w:sz w:val="28"/>
          <w:szCs w:val="28"/>
        </w:rPr>
        <w:t>г)</w:t>
      </w:r>
      <w:r w:rsidRPr="00507C29">
        <w:rPr>
          <w:sz w:val="28"/>
          <w:szCs w:val="28"/>
        </w:rPr>
        <w:tab/>
        <w:t xml:space="preserve"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 w:rsidRPr="00507C29">
        <w:rPr>
          <w:sz w:val="28"/>
          <w:szCs w:val="28"/>
        </w:rPr>
        <w:t>обучающимися</w:t>
      </w:r>
      <w:proofErr w:type="gramEnd"/>
      <w:r w:rsidRPr="00507C29">
        <w:rPr>
          <w:sz w:val="28"/>
          <w:szCs w:val="28"/>
        </w:rPr>
        <w:t>;</w:t>
      </w:r>
    </w:p>
    <w:p w:rsidR="00461E94" w:rsidRPr="00507C29" w:rsidRDefault="00B73157" w:rsidP="00507C29">
      <w:pPr>
        <w:pStyle w:val="21"/>
        <w:shd w:val="clear" w:color="auto" w:fill="auto"/>
        <w:tabs>
          <w:tab w:val="left" w:pos="1010"/>
        </w:tabs>
        <w:spacing w:before="0" w:after="0" w:line="240" w:lineRule="auto"/>
        <w:ind w:firstLine="567"/>
        <w:rPr>
          <w:sz w:val="28"/>
          <w:szCs w:val="28"/>
        </w:rPr>
      </w:pPr>
      <w:r w:rsidRPr="00507C29">
        <w:rPr>
          <w:sz w:val="28"/>
          <w:szCs w:val="28"/>
        </w:rPr>
        <w:t>д)</w:t>
      </w:r>
      <w:r w:rsidRPr="00507C29">
        <w:rPr>
          <w:sz w:val="28"/>
          <w:szCs w:val="28"/>
        </w:rPr>
        <w:tab/>
        <w:t xml:space="preserve">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</w:t>
      </w:r>
      <w:r w:rsidRPr="00507C29">
        <w:rPr>
          <w:sz w:val="28"/>
          <w:szCs w:val="28"/>
        </w:rPr>
        <w:lastRenderedPageBreak/>
        <w:t>обстоятельств;</w:t>
      </w:r>
    </w:p>
    <w:p w:rsidR="00461E94" w:rsidRPr="00507C29" w:rsidRDefault="00B73157" w:rsidP="00507C29">
      <w:pPr>
        <w:pStyle w:val="21"/>
        <w:shd w:val="clear" w:color="auto" w:fill="auto"/>
        <w:tabs>
          <w:tab w:val="left" w:pos="1010"/>
        </w:tabs>
        <w:spacing w:before="0" w:after="0" w:line="240" w:lineRule="auto"/>
        <w:ind w:firstLine="567"/>
        <w:rPr>
          <w:sz w:val="28"/>
          <w:szCs w:val="28"/>
        </w:rPr>
      </w:pPr>
      <w:r w:rsidRPr="00507C29">
        <w:rPr>
          <w:sz w:val="28"/>
          <w:szCs w:val="28"/>
        </w:rPr>
        <w:t>е)</w:t>
      </w:r>
      <w:r w:rsidRPr="00507C29">
        <w:rPr>
          <w:sz w:val="28"/>
          <w:szCs w:val="28"/>
        </w:rPr>
        <w:tab/>
        <w:t>придерживаться внешнего вида, соответствующего задачам реализуемой образовательной программы;</w:t>
      </w:r>
    </w:p>
    <w:p w:rsidR="00461E94" w:rsidRPr="00507C29" w:rsidRDefault="00B73157" w:rsidP="00507C29">
      <w:pPr>
        <w:pStyle w:val="21"/>
        <w:shd w:val="clear" w:color="auto" w:fill="auto"/>
        <w:tabs>
          <w:tab w:val="left" w:pos="1544"/>
        </w:tabs>
        <w:spacing w:before="0" w:after="0" w:line="240" w:lineRule="auto"/>
        <w:ind w:firstLine="567"/>
        <w:rPr>
          <w:sz w:val="28"/>
          <w:szCs w:val="28"/>
        </w:rPr>
      </w:pPr>
      <w:r w:rsidRPr="00507C29">
        <w:rPr>
          <w:sz w:val="28"/>
          <w:szCs w:val="28"/>
        </w:rPr>
        <w:t>ж)</w:t>
      </w:r>
      <w:r w:rsidRPr="00507C29">
        <w:rPr>
          <w:sz w:val="28"/>
          <w:szCs w:val="28"/>
        </w:rPr>
        <w:tab/>
        <w:t>воздерживаться от размещения в информационно</w:t>
      </w:r>
      <w:r w:rsidRPr="00507C29">
        <w:rPr>
          <w:sz w:val="28"/>
          <w:szCs w:val="28"/>
        </w:rPr>
        <w:softHyphen/>
      </w:r>
      <w:r w:rsidR="00100EF7" w:rsidRPr="00507C29">
        <w:rPr>
          <w:sz w:val="28"/>
          <w:szCs w:val="28"/>
        </w:rPr>
        <w:t>-</w:t>
      </w:r>
      <w:r w:rsidRPr="00507C29">
        <w:rPr>
          <w:sz w:val="28"/>
          <w:szCs w:val="28"/>
        </w:rPr>
        <w:t>телекоммуникационной сети «Интернет», в местах, доступных для детей, информации, причиняющий вред здоровью и (или) развитию детей;</w:t>
      </w:r>
    </w:p>
    <w:p w:rsidR="00461E94" w:rsidRPr="00507C29" w:rsidRDefault="00B73157" w:rsidP="00507C29">
      <w:pPr>
        <w:pStyle w:val="21"/>
        <w:shd w:val="clear" w:color="auto" w:fill="auto"/>
        <w:tabs>
          <w:tab w:val="left" w:pos="1058"/>
        </w:tabs>
        <w:spacing w:before="0" w:after="0" w:line="240" w:lineRule="auto"/>
        <w:ind w:firstLine="567"/>
        <w:rPr>
          <w:sz w:val="28"/>
          <w:szCs w:val="28"/>
        </w:rPr>
      </w:pPr>
      <w:r w:rsidRPr="00507C29">
        <w:rPr>
          <w:sz w:val="28"/>
          <w:szCs w:val="28"/>
        </w:rPr>
        <w:t>з)</w:t>
      </w:r>
      <w:r w:rsidRPr="00507C29">
        <w:rPr>
          <w:sz w:val="28"/>
          <w:szCs w:val="28"/>
        </w:rPr>
        <w:tab/>
        <w:t>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100EF7" w:rsidRPr="00507C29" w:rsidRDefault="00100EF7" w:rsidP="00507C29">
      <w:pPr>
        <w:pStyle w:val="21"/>
        <w:shd w:val="clear" w:color="auto" w:fill="auto"/>
        <w:tabs>
          <w:tab w:val="left" w:pos="1058"/>
        </w:tabs>
        <w:spacing w:before="0" w:after="0" w:line="240" w:lineRule="auto"/>
        <w:ind w:firstLine="567"/>
        <w:rPr>
          <w:sz w:val="28"/>
          <w:szCs w:val="28"/>
        </w:rPr>
      </w:pPr>
    </w:p>
    <w:p w:rsidR="00461E94" w:rsidRDefault="00B73157" w:rsidP="00507C29">
      <w:pPr>
        <w:pStyle w:val="21"/>
        <w:numPr>
          <w:ilvl w:val="0"/>
          <w:numId w:val="4"/>
        </w:numPr>
        <w:shd w:val="clear" w:color="auto" w:fill="auto"/>
        <w:tabs>
          <w:tab w:val="left" w:pos="572"/>
          <w:tab w:val="left" w:pos="993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507C29">
        <w:rPr>
          <w:b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  <w:r w:rsidR="00100EF7" w:rsidRPr="00507C29">
        <w:rPr>
          <w:b/>
          <w:sz w:val="28"/>
          <w:szCs w:val="28"/>
        </w:rPr>
        <w:t>.</w:t>
      </w:r>
    </w:p>
    <w:p w:rsidR="00FF5939" w:rsidRPr="00FF5939" w:rsidRDefault="00FF5939" w:rsidP="00FF5939">
      <w:pPr>
        <w:pStyle w:val="21"/>
        <w:shd w:val="clear" w:color="auto" w:fill="auto"/>
        <w:tabs>
          <w:tab w:val="left" w:pos="572"/>
          <w:tab w:val="left" w:pos="993"/>
        </w:tabs>
        <w:spacing w:before="0" w:after="0" w:line="240" w:lineRule="auto"/>
        <w:ind w:left="567"/>
        <w:rPr>
          <w:b/>
          <w:sz w:val="16"/>
          <w:szCs w:val="16"/>
        </w:rPr>
      </w:pPr>
    </w:p>
    <w:p w:rsidR="00461E94" w:rsidRPr="00507C29" w:rsidRDefault="00100EF7" w:rsidP="00507C29">
      <w:pPr>
        <w:pStyle w:val="21"/>
        <w:numPr>
          <w:ilvl w:val="1"/>
          <w:numId w:val="4"/>
        </w:numPr>
        <w:shd w:val="clear" w:color="auto" w:fill="auto"/>
        <w:tabs>
          <w:tab w:val="left" w:pos="1010"/>
        </w:tabs>
        <w:spacing w:before="0" w:after="0" w:line="240" w:lineRule="auto"/>
        <w:ind w:left="0" w:firstLine="567"/>
        <w:rPr>
          <w:sz w:val="28"/>
          <w:szCs w:val="28"/>
        </w:rPr>
      </w:pPr>
      <w:r w:rsidRPr="00507C29">
        <w:rPr>
          <w:sz w:val="28"/>
          <w:szCs w:val="28"/>
        </w:rPr>
        <w:t xml:space="preserve"> </w:t>
      </w:r>
      <w:r w:rsidR="00B73157" w:rsidRPr="00507C29">
        <w:rPr>
          <w:sz w:val="28"/>
          <w:szCs w:val="28"/>
        </w:rPr>
        <w:t>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461E94" w:rsidRPr="00507C29" w:rsidRDefault="00100EF7" w:rsidP="00507C29">
      <w:pPr>
        <w:pStyle w:val="21"/>
        <w:numPr>
          <w:ilvl w:val="1"/>
          <w:numId w:val="4"/>
        </w:numPr>
        <w:shd w:val="clear" w:color="auto" w:fill="auto"/>
        <w:tabs>
          <w:tab w:val="left" w:pos="1010"/>
        </w:tabs>
        <w:spacing w:before="0" w:after="0" w:line="240" w:lineRule="auto"/>
        <w:ind w:left="0" w:firstLine="567"/>
        <w:rPr>
          <w:sz w:val="28"/>
          <w:szCs w:val="28"/>
        </w:rPr>
      </w:pPr>
      <w:r w:rsidRPr="00507C29">
        <w:rPr>
          <w:sz w:val="28"/>
          <w:szCs w:val="28"/>
        </w:rPr>
        <w:t xml:space="preserve"> </w:t>
      </w:r>
      <w:r w:rsidR="00B73157" w:rsidRPr="00507C29">
        <w:rPr>
          <w:sz w:val="28"/>
          <w:szCs w:val="28"/>
        </w:rPr>
        <w:t xml:space="preserve">Случаи нарушения норм профессиональной этики педагогических работников, установленных разделом </w:t>
      </w:r>
      <w:r w:rsidRPr="00507C29">
        <w:rPr>
          <w:sz w:val="28"/>
          <w:szCs w:val="28"/>
        </w:rPr>
        <w:t>2</w:t>
      </w:r>
      <w:r w:rsidR="00B73157" w:rsidRPr="00507C29">
        <w:rPr>
          <w:sz w:val="28"/>
          <w:szCs w:val="28"/>
        </w:rPr>
        <w:t xml:space="preserve"> настоящего Положения, рассматриваются комиссией по урегулированию споров между участниками образовател</w:t>
      </w:r>
      <w:r w:rsidRPr="00507C29">
        <w:rPr>
          <w:sz w:val="28"/>
          <w:szCs w:val="28"/>
        </w:rPr>
        <w:t>ьных отношений</w:t>
      </w:r>
      <w:r w:rsidR="00B73157" w:rsidRPr="00507C29">
        <w:rPr>
          <w:sz w:val="28"/>
          <w:szCs w:val="28"/>
        </w:rPr>
        <w:t>, в соответствии с частью 2 статьи 45 Федерального закона от 29 декабря 2012 г. № 273-ФЗ «Об образовании в Российской Федерации».</w:t>
      </w:r>
      <w:r w:rsidRPr="00507C29">
        <w:rPr>
          <w:sz w:val="28"/>
          <w:szCs w:val="28"/>
        </w:rPr>
        <w:t xml:space="preserve"> </w:t>
      </w:r>
      <w:r w:rsidR="00B73157" w:rsidRPr="00507C29">
        <w:rPr>
          <w:sz w:val="28"/>
          <w:szCs w:val="28"/>
        </w:rPr>
        <w:t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- гражданским процессуальным законодательством Российской Федерации.</w:t>
      </w:r>
    </w:p>
    <w:p w:rsidR="00461E94" w:rsidRPr="00507C29" w:rsidRDefault="00100EF7" w:rsidP="00507C29">
      <w:pPr>
        <w:pStyle w:val="21"/>
        <w:numPr>
          <w:ilvl w:val="1"/>
          <w:numId w:val="4"/>
        </w:numPr>
        <w:shd w:val="clear" w:color="auto" w:fill="auto"/>
        <w:tabs>
          <w:tab w:val="left" w:pos="968"/>
        </w:tabs>
        <w:spacing w:before="0" w:after="0" w:line="240" w:lineRule="auto"/>
        <w:ind w:left="0" w:firstLine="567"/>
        <w:rPr>
          <w:sz w:val="28"/>
          <w:szCs w:val="28"/>
        </w:rPr>
      </w:pPr>
      <w:r w:rsidRPr="00507C29">
        <w:rPr>
          <w:sz w:val="28"/>
          <w:szCs w:val="28"/>
        </w:rPr>
        <w:t xml:space="preserve"> </w:t>
      </w:r>
      <w:r w:rsidR="00B73157" w:rsidRPr="00507C29">
        <w:rPr>
          <w:sz w:val="28"/>
          <w:szCs w:val="28"/>
        </w:rPr>
        <w:t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461E94" w:rsidRPr="00507C29" w:rsidRDefault="00100EF7" w:rsidP="00507C29">
      <w:pPr>
        <w:pStyle w:val="21"/>
        <w:numPr>
          <w:ilvl w:val="1"/>
          <w:numId w:val="4"/>
        </w:numPr>
        <w:shd w:val="clear" w:color="auto" w:fill="auto"/>
        <w:tabs>
          <w:tab w:val="left" w:pos="975"/>
        </w:tabs>
        <w:spacing w:before="0" w:after="0" w:line="240" w:lineRule="auto"/>
        <w:ind w:left="0" w:firstLine="567"/>
        <w:rPr>
          <w:sz w:val="28"/>
          <w:szCs w:val="28"/>
        </w:rPr>
      </w:pPr>
      <w:r w:rsidRPr="00507C29">
        <w:rPr>
          <w:sz w:val="28"/>
          <w:szCs w:val="28"/>
        </w:rPr>
        <w:t xml:space="preserve"> </w:t>
      </w:r>
      <w:r w:rsidR="00B73157" w:rsidRPr="00507C29">
        <w:rPr>
          <w:sz w:val="28"/>
          <w:szCs w:val="28"/>
        </w:rPr>
        <w:t>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включается представитель выборного органа первичной профсоюзной организации</w:t>
      </w:r>
      <w:r w:rsidRPr="00507C29">
        <w:rPr>
          <w:sz w:val="28"/>
          <w:szCs w:val="28"/>
        </w:rPr>
        <w:t>.</w:t>
      </w:r>
    </w:p>
    <w:p w:rsidR="00461E94" w:rsidRPr="00507C29" w:rsidRDefault="00100EF7" w:rsidP="00D87AA7">
      <w:pPr>
        <w:pStyle w:val="21"/>
        <w:numPr>
          <w:ilvl w:val="1"/>
          <w:numId w:val="4"/>
        </w:numPr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left="0" w:firstLine="567"/>
        <w:rPr>
          <w:sz w:val="28"/>
          <w:szCs w:val="28"/>
        </w:rPr>
      </w:pPr>
      <w:r w:rsidRPr="00507C29">
        <w:rPr>
          <w:sz w:val="28"/>
          <w:szCs w:val="28"/>
        </w:rPr>
        <w:t xml:space="preserve"> </w:t>
      </w:r>
      <w:proofErr w:type="gramStart"/>
      <w:r w:rsidR="00B73157" w:rsidRPr="00507C29">
        <w:rPr>
          <w:sz w:val="28"/>
          <w:szCs w:val="28"/>
        </w:rPr>
        <w:t>В случае несогласия педагогического работника с решением комиссии по</w:t>
      </w:r>
      <w:r w:rsidRPr="00507C29">
        <w:rPr>
          <w:sz w:val="28"/>
          <w:szCs w:val="28"/>
        </w:rPr>
        <w:t xml:space="preserve"> </w:t>
      </w:r>
      <w:r w:rsidR="00B73157" w:rsidRPr="00507C29">
        <w:rPr>
          <w:sz w:val="28"/>
          <w:szCs w:val="28"/>
        </w:rPr>
        <w:t>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</w:t>
      </w:r>
      <w:r w:rsidR="00B73157" w:rsidRPr="00507C29">
        <w:rPr>
          <w:sz w:val="28"/>
          <w:szCs w:val="28"/>
        </w:rPr>
        <w:tab/>
        <w:t>отношений, несоответствия решения</w:t>
      </w:r>
      <w:r w:rsidR="00B73157" w:rsidRPr="00507C29">
        <w:rPr>
          <w:sz w:val="28"/>
          <w:szCs w:val="28"/>
        </w:rPr>
        <w:tab/>
        <w:t>комиссии по</w:t>
      </w:r>
      <w:r w:rsidRPr="00507C29">
        <w:rPr>
          <w:sz w:val="28"/>
          <w:szCs w:val="28"/>
        </w:rPr>
        <w:t xml:space="preserve"> </w:t>
      </w:r>
      <w:r w:rsidR="00B73157" w:rsidRPr="00507C29">
        <w:rPr>
          <w:sz w:val="28"/>
          <w:szCs w:val="28"/>
        </w:rPr>
        <w:t>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 в</w:t>
      </w:r>
      <w:proofErr w:type="gramEnd"/>
      <w:r w:rsidR="00B73157" w:rsidRPr="00507C29">
        <w:rPr>
          <w:sz w:val="28"/>
          <w:szCs w:val="28"/>
        </w:rPr>
        <w:t xml:space="preserve"> суд.</w:t>
      </w:r>
    </w:p>
    <w:sectPr w:rsidR="00461E94" w:rsidRPr="00507C29" w:rsidSect="00100E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09" w:right="948" w:bottom="709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E7" w:rsidRDefault="002C2CE7">
      <w:r>
        <w:separator/>
      </w:r>
    </w:p>
  </w:endnote>
  <w:endnote w:type="continuationSeparator" w:id="0">
    <w:p w:rsidR="002C2CE7" w:rsidRDefault="002C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893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:rsidR="005E16D6" w:rsidRPr="005630F7" w:rsidRDefault="005E16D6">
        <w:pPr>
          <w:pStyle w:val="aa"/>
          <w:jc w:val="right"/>
          <w:rPr>
            <w:rFonts w:ascii="Times New Roman" w:hAnsi="Times New Roman" w:cs="Times New Roman"/>
          </w:rPr>
        </w:pPr>
        <w:r w:rsidRPr="005630F7">
          <w:rPr>
            <w:rFonts w:ascii="Times New Roman" w:hAnsi="Times New Roman" w:cs="Times New Roman"/>
          </w:rPr>
          <w:fldChar w:fldCharType="begin"/>
        </w:r>
        <w:r w:rsidRPr="005630F7">
          <w:rPr>
            <w:rFonts w:ascii="Times New Roman" w:hAnsi="Times New Roman" w:cs="Times New Roman"/>
          </w:rPr>
          <w:instrText>PAGE   \* MERGEFORMAT</w:instrText>
        </w:r>
        <w:r w:rsidRPr="005630F7">
          <w:rPr>
            <w:rFonts w:ascii="Times New Roman" w:hAnsi="Times New Roman" w:cs="Times New Roman"/>
          </w:rPr>
          <w:fldChar w:fldCharType="separate"/>
        </w:r>
        <w:r w:rsidR="005630F7">
          <w:rPr>
            <w:rFonts w:ascii="Times New Roman" w:hAnsi="Times New Roman" w:cs="Times New Roman"/>
            <w:noProof/>
          </w:rPr>
          <w:t>2</w:t>
        </w:r>
        <w:r w:rsidRPr="005630F7">
          <w:rPr>
            <w:rFonts w:ascii="Times New Roman" w:hAnsi="Times New Roman" w:cs="Times New Roman"/>
          </w:rPr>
          <w:fldChar w:fldCharType="end"/>
        </w:r>
      </w:p>
    </w:sdtContent>
  </w:sdt>
  <w:bookmarkEnd w:id="0"/>
  <w:p w:rsidR="008D5C6F" w:rsidRDefault="008D5C6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F7" w:rsidRDefault="005630F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F7" w:rsidRDefault="005630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E7" w:rsidRDefault="002C2CE7"/>
  </w:footnote>
  <w:footnote w:type="continuationSeparator" w:id="0">
    <w:p w:rsidR="002C2CE7" w:rsidRDefault="002C2C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F7" w:rsidRDefault="005630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F7" w:rsidRDefault="005630F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F7" w:rsidRDefault="005630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3A5F"/>
    <w:multiLevelType w:val="multilevel"/>
    <w:tmpl w:val="0C709C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B04E01"/>
    <w:multiLevelType w:val="multilevel"/>
    <w:tmpl w:val="FA8EB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B0B73F4"/>
    <w:multiLevelType w:val="multilevel"/>
    <w:tmpl w:val="B860C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FB08BA"/>
    <w:multiLevelType w:val="multilevel"/>
    <w:tmpl w:val="E0BE9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1E94"/>
    <w:rsid w:val="00100EF7"/>
    <w:rsid w:val="001307D6"/>
    <w:rsid w:val="001A511C"/>
    <w:rsid w:val="001E108D"/>
    <w:rsid w:val="00210308"/>
    <w:rsid w:val="002C2CE7"/>
    <w:rsid w:val="0030531B"/>
    <w:rsid w:val="003709B8"/>
    <w:rsid w:val="00374C59"/>
    <w:rsid w:val="003A0E6B"/>
    <w:rsid w:val="00422AC9"/>
    <w:rsid w:val="00422DB3"/>
    <w:rsid w:val="00442F39"/>
    <w:rsid w:val="00461E94"/>
    <w:rsid w:val="00466AB3"/>
    <w:rsid w:val="00507C29"/>
    <w:rsid w:val="005630F7"/>
    <w:rsid w:val="005E16D6"/>
    <w:rsid w:val="006479C2"/>
    <w:rsid w:val="00774E13"/>
    <w:rsid w:val="008D5C6F"/>
    <w:rsid w:val="00A002F4"/>
    <w:rsid w:val="00A15D1B"/>
    <w:rsid w:val="00AF3FE4"/>
    <w:rsid w:val="00B64E65"/>
    <w:rsid w:val="00B73157"/>
    <w:rsid w:val="00D87AA7"/>
    <w:rsid w:val="00DE40F5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5Exact">
    <w:name w:val="Основной текст (5) Exact"/>
    <w:basedOn w:val="a0"/>
    <w:link w:val="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MicrosoftSansSerif75pt">
    <w:name w:val="Основной текст (6) + Microsoft Sans Serif;7;5 pt"/>
    <w:basedOn w:val="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7" w:lineRule="exact"/>
      <w:jc w:val="center"/>
    </w:pPr>
    <w:rPr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0"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420"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38" w:lineRule="exact"/>
      <w:ind w:firstLine="20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1E1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108D"/>
    <w:rPr>
      <w:color w:val="000000"/>
    </w:rPr>
  </w:style>
  <w:style w:type="paragraph" w:styleId="aa">
    <w:name w:val="footer"/>
    <w:basedOn w:val="a"/>
    <w:link w:val="ab"/>
    <w:uiPriority w:val="99"/>
    <w:unhideWhenUsed/>
    <w:rsid w:val="001E1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108D"/>
    <w:rPr>
      <w:color w:val="000000"/>
    </w:rPr>
  </w:style>
  <w:style w:type="paragraph" w:styleId="ac">
    <w:name w:val="No Spacing"/>
    <w:uiPriority w:val="99"/>
    <w:qFormat/>
    <w:rsid w:val="001E108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s1">
    <w:name w:val="s1"/>
    <w:uiPriority w:val="99"/>
    <w:rsid w:val="001E108D"/>
    <w:rPr>
      <w:rFonts w:cs="Times New Roman"/>
    </w:rPr>
  </w:style>
  <w:style w:type="paragraph" w:styleId="ad">
    <w:name w:val="List Paragraph"/>
    <w:basedOn w:val="a"/>
    <w:uiPriority w:val="34"/>
    <w:qFormat/>
    <w:rsid w:val="00A002F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15D1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15D1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340E-113E-4A97-8C22-13FB40B4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13</cp:revision>
  <cp:lastPrinted>2019-12-10T14:05:00Z</cp:lastPrinted>
  <dcterms:created xsi:type="dcterms:W3CDTF">2019-09-19T08:50:00Z</dcterms:created>
  <dcterms:modified xsi:type="dcterms:W3CDTF">2019-12-10T14:23:00Z</dcterms:modified>
</cp:coreProperties>
</file>